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FCC3" w14:textId="77777777" w:rsidR="002A4E31" w:rsidRPr="002A4E31" w:rsidRDefault="002A4E31" w:rsidP="002A4E31">
      <w:pPr>
        <w:shd w:val="clear" w:color="auto" w:fill="FFFFFF"/>
        <w:spacing w:before="100" w:beforeAutospacing="1" w:after="100" w:afterAutospacing="1"/>
        <w:ind w:right="1200"/>
        <w:jc w:val="center"/>
        <w:outlineLvl w:val="0"/>
        <w:rPr>
          <w:rFonts w:ascii="Arial" w:eastAsia="Times New Roman" w:hAnsi="Arial" w:cs="Arial"/>
          <w:b/>
          <w:bCs/>
          <w:caps/>
          <w:color w:val="9C0001"/>
          <w:kern w:val="36"/>
          <w:sz w:val="24"/>
          <w:szCs w:val="24"/>
          <w:lang w:eastAsia="ru-RU"/>
        </w:rPr>
      </w:pPr>
      <w:bookmarkStart w:id="0" w:name="_GoBack"/>
      <w:bookmarkEnd w:id="0"/>
      <w:r w:rsidRPr="002A4E31">
        <w:rPr>
          <w:rFonts w:ascii="Arial" w:eastAsia="Times New Roman" w:hAnsi="Arial" w:cs="Arial"/>
          <w:b/>
          <w:bCs/>
          <w:caps/>
          <w:color w:val="9C0001"/>
          <w:kern w:val="36"/>
          <w:sz w:val="24"/>
          <w:szCs w:val="24"/>
          <w:lang w:eastAsia="ru-RU"/>
        </w:rPr>
        <w:t>РЕЗУЛЬТАТЫ НЕЗАВИСИМОЙ ОЦЕНКИ КАЧЕСТВА УСЛОВИЙ ОКАЗАНИЯ УСЛУГ ОРГАНИЗАЦИЯМИ СОЦИАЛЬНОГО ОБСЛУЖИВАНИЯ КРАСНОЯРСКОГО КРАЯ ЗА 2020 ГОД</w:t>
      </w:r>
    </w:p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129"/>
        <w:gridCol w:w="3545"/>
      </w:tblGrid>
      <w:tr w:rsidR="002A4E31" w:rsidRPr="002A4E31" w14:paraId="261DCED0" w14:textId="77777777" w:rsidTr="002A4E31">
        <w:trPr>
          <w:trHeight w:val="18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7D3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64B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социального обслуживания Красноярского края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B45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оценки качества, характеризующего общие критерии оценки качества в организации</w:t>
            </w:r>
          </w:p>
          <w:p w14:paraId="027A3A5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(максимальное значение</w:t>
            </w: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100 баллов)</w:t>
            </w:r>
          </w:p>
        </w:tc>
      </w:tr>
      <w:tr w:rsidR="002A4E31" w:rsidRPr="002A4E31" w14:paraId="57131CA8" w14:textId="77777777" w:rsidTr="002A4E31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D0E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793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«Кировский»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6B5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98,42</w:t>
            </w:r>
          </w:p>
        </w:tc>
      </w:tr>
      <w:tr w:rsidR="002A4E31" w:rsidRPr="002A4E31" w14:paraId="2695D40A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456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66B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«Железногорский»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4BF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98,22</w:t>
            </w:r>
          </w:p>
        </w:tc>
      </w:tr>
      <w:tr w:rsidR="002A4E31" w:rsidRPr="002A4E31" w14:paraId="017202B6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5BE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5F5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«Шушенский»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962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98,16</w:t>
            </w:r>
          </w:p>
        </w:tc>
      </w:tr>
      <w:tr w:rsidR="002A4E31" w:rsidRPr="002A4E31" w14:paraId="59C43C18" w14:textId="77777777" w:rsidTr="002A4E31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A2B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DCF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КГАУ «Краевой </w:t>
            </w:r>
            <w:hyperlink r:id="rId4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геронтологический центр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«Тонус»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C15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98,08</w:t>
            </w:r>
          </w:p>
        </w:tc>
      </w:tr>
      <w:tr w:rsidR="002A4E31" w:rsidRPr="002A4E31" w14:paraId="1407BE60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49F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21D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«Зеленогорский»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E28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97,10</w:t>
            </w:r>
          </w:p>
        </w:tc>
      </w:tr>
      <w:tr w:rsidR="002A4E31" w:rsidRPr="002A4E31" w14:paraId="64FDC114" w14:textId="77777777" w:rsidTr="002A4E31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251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CB3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«Уярский»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A6B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96,68</w:t>
            </w:r>
          </w:p>
        </w:tc>
      </w:tr>
      <w:tr w:rsidR="002A4E31" w:rsidRPr="002A4E31" w14:paraId="06B39F13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5186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C03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«Минусинский центр адаптации»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28F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96,60</w:t>
            </w:r>
          </w:p>
        </w:tc>
      </w:tr>
      <w:tr w:rsidR="002A4E31" w:rsidRPr="002A4E31" w14:paraId="5ED6E8C5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469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3BD0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«Идринский»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17D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96,58</w:t>
            </w:r>
          </w:p>
        </w:tc>
      </w:tr>
      <w:tr w:rsidR="002A4E31" w:rsidRPr="002A4E31" w14:paraId="5600774E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B5B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19C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«Доверие»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C6B8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96,16</w:t>
            </w:r>
          </w:p>
        </w:tc>
      </w:tr>
      <w:tr w:rsidR="002A4E31" w:rsidRPr="002A4E31" w14:paraId="747EFF65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CBD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F58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«Пировский»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68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96,06</w:t>
            </w:r>
          </w:p>
        </w:tc>
      </w:tr>
      <w:tr w:rsidR="002A4E31" w:rsidRPr="002A4E31" w14:paraId="19EA080E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8AD2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1E9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«Свердловский»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5EA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95,98</w:t>
            </w:r>
          </w:p>
        </w:tc>
      </w:tr>
      <w:tr w:rsidR="002A4E31" w:rsidRPr="002A4E31" w14:paraId="2C69EBB9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3B21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EE4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«Красноярский дом-интернат № 1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FB8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95,98</w:t>
            </w:r>
          </w:p>
        </w:tc>
      </w:tr>
      <w:tr w:rsidR="002A4E31" w:rsidRPr="002A4E31" w14:paraId="593402A0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E51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3E6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«Краевой центр семьи и детей»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E54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95,72</w:t>
            </w:r>
          </w:p>
        </w:tc>
      </w:tr>
      <w:tr w:rsidR="002A4E31" w:rsidRPr="002A4E31" w14:paraId="1A58239A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9D8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F38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«Ленинский»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681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95,62</w:t>
            </w:r>
          </w:p>
        </w:tc>
      </w:tr>
      <w:tr w:rsidR="002A4E31" w:rsidRPr="002A4E31" w14:paraId="26008BAD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931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233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«Железногорский дом-интернат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B57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95,44</w:t>
            </w:r>
          </w:p>
        </w:tc>
      </w:tr>
      <w:tr w:rsidR="002A4E31" w:rsidRPr="002A4E31" w14:paraId="274C0EC9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2AB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712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«Северный»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4B9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95,44</w:t>
            </w:r>
          </w:p>
        </w:tc>
      </w:tr>
      <w:tr w:rsidR="002A4E31" w:rsidRPr="002A4E31" w14:paraId="44CF8E57" w14:textId="77777777" w:rsidTr="002A4E31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FA5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430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F4D9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95,36</w:t>
            </w:r>
          </w:p>
        </w:tc>
      </w:tr>
      <w:tr w:rsidR="002A4E31" w:rsidRPr="002A4E31" w14:paraId="6B203498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713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AA4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hyperlink r:id="rId5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детей «Солнышко»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916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95,32</w:t>
            </w:r>
          </w:p>
        </w:tc>
      </w:tr>
      <w:tr w:rsidR="002A4E31" w:rsidRPr="002A4E31" w14:paraId="7209AF83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A80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C5D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социального обслуживания населения» (г. Красноярск)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035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95,10</w:t>
            </w:r>
          </w:p>
        </w:tc>
      </w:tr>
      <w:tr w:rsidR="002A4E31" w:rsidRPr="002A4E31" w14:paraId="6DC40E6C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3A6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B7D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КГАУ СО «Реабилитационный центр для детей</w:t>
            </w: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подростков с ограниченными возможностями»</w:t>
            </w: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(г. Ачинск)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A4E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95,08</w:t>
            </w:r>
          </w:p>
        </w:tc>
      </w:tr>
      <w:tr w:rsidR="002A4E31" w:rsidRPr="002A4E31" w14:paraId="7337FD65" w14:textId="77777777" w:rsidTr="002A4E31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386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81F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«Шарыповский»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A8B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95,08</w:t>
            </w:r>
          </w:p>
        </w:tc>
      </w:tr>
      <w:tr w:rsidR="002A4E31" w:rsidRPr="002A4E31" w14:paraId="620F7AE8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FD2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DB7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«Боготольский дом-интернат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37F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94,84</w:t>
            </w:r>
          </w:p>
        </w:tc>
      </w:tr>
      <w:tr w:rsidR="002A4E31" w:rsidRPr="002A4E31" w14:paraId="3D4B40A7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0C5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562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«Богучанский дом-интернат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E8F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94,72</w:t>
            </w:r>
          </w:p>
        </w:tc>
      </w:tr>
      <w:tr w:rsidR="002A4E31" w:rsidRPr="002A4E31" w14:paraId="70694735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122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05B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«Пансионат для граждан пожилого возраста</w:t>
            </w: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инвалидов «Прибрежный»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A1F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94,68</w:t>
            </w:r>
          </w:p>
        </w:tc>
      </w:tr>
      <w:tr w:rsidR="002A4E31" w:rsidRPr="002A4E31" w14:paraId="26F646DE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B6F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CFC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«Саянский»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737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94,68</w:t>
            </w:r>
          </w:p>
        </w:tc>
      </w:tr>
      <w:tr w:rsidR="002A4E31" w:rsidRPr="002A4E31" w14:paraId="3C1C2462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8AA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3E2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«Минусинский </w:t>
            </w:r>
            <w:hyperlink r:id="rId6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460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94,46</w:t>
            </w:r>
          </w:p>
        </w:tc>
      </w:tr>
      <w:tr w:rsidR="002A4E31" w:rsidRPr="002A4E31" w14:paraId="7EF70909" w14:textId="77777777" w:rsidTr="002A4E31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9E4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684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«Емельяновский»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246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94,46</w:t>
            </w:r>
          </w:p>
        </w:tc>
      </w:tr>
      <w:tr w:rsidR="002A4E31" w:rsidRPr="002A4E31" w14:paraId="0A68389D" w14:textId="77777777" w:rsidTr="002A4E31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900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92B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«Надежда»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39B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94,42</w:t>
            </w:r>
          </w:p>
        </w:tc>
      </w:tr>
      <w:tr w:rsidR="002A4E31" w:rsidRPr="002A4E31" w14:paraId="6686A67B" w14:textId="77777777" w:rsidTr="002A4E31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A0A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C4D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«Норильский»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7A1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94,40</w:t>
            </w:r>
          </w:p>
        </w:tc>
      </w:tr>
      <w:tr w:rsidR="002A4E31" w:rsidRPr="002A4E31" w14:paraId="5BD5499E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A16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319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«Таймырский»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A43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94,38</w:t>
            </w:r>
          </w:p>
        </w:tc>
      </w:tr>
      <w:tr w:rsidR="002A4E31" w:rsidRPr="002A4E31" w14:paraId="47CE2287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18A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7C5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«Железнодорожный»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DB9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94,32</w:t>
            </w:r>
          </w:p>
        </w:tc>
      </w:tr>
      <w:tr w:rsidR="002A4E31" w:rsidRPr="002A4E31" w14:paraId="07B0FA05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5E9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E1D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«Зеленогорский»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DB40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94,16</w:t>
            </w:r>
          </w:p>
        </w:tc>
      </w:tr>
      <w:tr w:rsidR="002A4E31" w:rsidRPr="002A4E31" w14:paraId="33226FA2" w14:textId="77777777" w:rsidTr="002A4E31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342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DD8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«Ачинский»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9AC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94,16</w:t>
            </w:r>
          </w:p>
        </w:tc>
      </w:tr>
      <w:tr w:rsidR="002A4E31" w:rsidRPr="002A4E31" w14:paraId="4F56522B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666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55D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D93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94,08</w:t>
            </w:r>
          </w:p>
        </w:tc>
      </w:tr>
      <w:tr w:rsidR="002A4E31" w:rsidRPr="002A4E31" w14:paraId="220BBA8A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10E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C96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«Ермаковский дом-интернат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493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94,00</w:t>
            </w:r>
          </w:p>
        </w:tc>
      </w:tr>
      <w:tr w:rsidR="002A4E31" w:rsidRPr="002A4E31" w14:paraId="7A2814CC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07F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562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«Козульский </w:t>
            </w:r>
            <w:hyperlink r:id="rId7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809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93,32</w:t>
            </w:r>
          </w:p>
        </w:tc>
      </w:tr>
      <w:tr w:rsidR="002A4E31" w:rsidRPr="002A4E31" w14:paraId="520D520C" w14:textId="77777777" w:rsidTr="002A4E31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C96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230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Казаченский</w:t>
            </w:r>
            <w:proofErr w:type="spellEnd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9C7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93,28</w:t>
            </w:r>
          </w:p>
        </w:tc>
      </w:tr>
      <w:tr w:rsidR="002A4E31" w:rsidRPr="002A4E31" w14:paraId="6BB14641" w14:textId="77777777" w:rsidTr="002A4E31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7CA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50B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«Центральный»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F5C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93,26</w:t>
            </w:r>
          </w:p>
        </w:tc>
      </w:tr>
      <w:tr w:rsidR="002A4E31" w:rsidRPr="002A4E31" w14:paraId="56874A45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14B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6A8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«Сосновоборский»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BA8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93,26</w:t>
            </w:r>
          </w:p>
        </w:tc>
      </w:tr>
      <w:tr w:rsidR="002A4E31" w:rsidRPr="002A4E31" w14:paraId="55E8A720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1D9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22D7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«Реабилитационный центр для детей-инвалидов, детей и подростков с ограниченными возможностями «Радуга»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D36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93,26</w:t>
            </w:r>
          </w:p>
        </w:tc>
      </w:tr>
      <w:tr w:rsidR="002A4E31" w:rsidRPr="002A4E31" w14:paraId="1035EA72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63D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3568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hyperlink r:id="rId8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детей «Подсолнух»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B6F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93,20</w:t>
            </w:r>
          </w:p>
        </w:tc>
      </w:tr>
      <w:tr w:rsidR="002A4E31" w:rsidRPr="002A4E31" w14:paraId="230A5333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C56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87F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«Дзержинский </w:t>
            </w:r>
            <w:hyperlink r:id="rId9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FBF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93,02</w:t>
            </w:r>
          </w:p>
        </w:tc>
      </w:tr>
      <w:tr w:rsidR="002A4E31" w:rsidRPr="002A4E31" w14:paraId="2B46F900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8EA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E00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«Боготольский </w:t>
            </w:r>
            <w:hyperlink r:id="rId10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74C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92,98</w:t>
            </w:r>
          </w:p>
        </w:tc>
      </w:tr>
      <w:tr w:rsidR="002A4E31" w:rsidRPr="002A4E31" w14:paraId="68E264B1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39B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C43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«Ачинский»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898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92,92</w:t>
            </w:r>
          </w:p>
        </w:tc>
      </w:tr>
      <w:tr w:rsidR="002A4E31" w:rsidRPr="002A4E31" w14:paraId="65CE5918" w14:textId="77777777" w:rsidTr="002A4E31">
        <w:trPr>
          <w:trHeight w:val="58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CF0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8C5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Маганский</w:t>
            </w:r>
            <w:proofErr w:type="spellEnd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1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00FE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92,74</w:t>
            </w:r>
          </w:p>
        </w:tc>
      </w:tr>
      <w:tr w:rsidR="002A4E31" w:rsidRPr="002A4E31" w14:paraId="12928FC2" w14:textId="77777777" w:rsidTr="002A4E31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E18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FDC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«Октябрьский»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573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92,48</w:t>
            </w:r>
          </w:p>
        </w:tc>
      </w:tr>
      <w:tr w:rsidR="002A4E31" w:rsidRPr="002A4E31" w14:paraId="25411175" w14:textId="77777777" w:rsidTr="002A4E31">
        <w:trPr>
          <w:trHeight w:val="5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07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68E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«Ирбейский»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2AD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92,42</w:t>
            </w:r>
          </w:p>
        </w:tc>
      </w:tr>
      <w:tr w:rsidR="002A4E31" w:rsidRPr="002A4E31" w14:paraId="30CD4D8C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693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ED78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</w:t>
            </w:r>
            <w:proofErr w:type="spellStart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FEE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92,40</w:t>
            </w:r>
          </w:p>
        </w:tc>
      </w:tr>
      <w:tr w:rsidR="002A4E31" w:rsidRPr="002A4E31" w14:paraId="575B5596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B51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481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«Канский </w:t>
            </w:r>
            <w:hyperlink r:id="rId12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894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92,08</w:t>
            </w:r>
          </w:p>
        </w:tc>
      </w:tr>
      <w:tr w:rsidR="002A4E31" w:rsidRPr="002A4E31" w14:paraId="0BD9BB51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51C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1E6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«Ачинский </w:t>
            </w:r>
            <w:hyperlink r:id="rId13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5C1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92,04</w:t>
            </w:r>
          </w:p>
        </w:tc>
      </w:tr>
      <w:tr w:rsidR="002A4E31" w:rsidRPr="002A4E31" w14:paraId="3AC97729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BC5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112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КГАУ «Социально-оздоровительный центр «Жарки»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883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92,00</w:t>
            </w:r>
          </w:p>
        </w:tc>
      </w:tr>
      <w:tr w:rsidR="002A4E31" w:rsidRPr="002A4E31" w14:paraId="54AB3C46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220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5BD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hyperlink r:id="rId14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Специальный дом-интернат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«Уярский»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F808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91,66</w:t>
            </w:r>
          </w:p>
        </w:tc>
      </w:tr>
      <w:tr w:rsidR="002A4E31" w:rsidRPr="002A4E31" w14:paraId="1C7E5180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1C7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53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4B8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КГБУ СО «КЦСОН «Бородинский»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8AF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91,62</w:t>
            </w:r>
          </w:p>
        </w:tc>
      </w:tr>
      <w:tr w:rsidR="002A4E31" w:rsidRPr="002A4E31" w14:paraId="61533544" w14:textId="77777777" w:rsidTr="002A4E31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94E8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5F4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«Канский центр адаптации»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A5D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91,40</w:t>
            </w:r>
          </w:p>
        </w:tc>
      </w:tr>
      <w:tr w:rsidR="002A4E31" w:rsidRPr="002A4E31" w14:paraId="57B4C060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529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190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«Минусинский»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5DB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91,06</w:t>
            </w:r>
          </w:p>
        </w:tc>
      </w:tr>
      <w:tr w:rsidR="002A4E31" w:rsidRPr="002A4E31" w14:paraId="1E62C395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FCD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89E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Некоммерческое партнерство «Красноярский Центр Иппотерапии»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E75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91,06</w:t>
            </w:r>
          </w:p>
        </w:tc>
      </w:tr>
      <w:tr w:rsidR="002A4E31" w:rsidRPr="002A4E31" w14:paraId="2634BB57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EFD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D43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«Большеулуйский»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E66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90,88</w:t>
            </w:r>
          </w:p>
        </w:tc>
      </w:tr>
      <w:tr w:rsidR="002A4E31" w:rsidRPr="002A4E31" w14:paraId="360378CE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C6F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64E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«Богучанский»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A91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90,76</w:t>
            </w:r>
          </w:p>
        </w:tc>
      </w:tr>
      <w:tr w:rsidR="002A4E31" w:rsidRPr="002A4E31" w14:paraId="36D34586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445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83D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«Манский»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5DB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90,34</w:t>
            </w:r>
          </w:p>
        </w:tc>
      </w:tr>
      <w:tr w:rsidR="002A4E31" w:rsidRPr="002A4E31" w14:paraId="5A57BA49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F70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919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«Ермаковский»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9FA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90,16</w:t>
            </w:r>
          </w:p>
        </w:tc>
      </w:tr>
      <w:tr w:rsidR="002A4E31" w:rsidRPr="002A4E31" w14:paraId="64ECB9F3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5C9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A6B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«Норильский»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3AD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90,12</w:t>
            </w:r>
          </w:p>
        </w:tc>
      </w:tr>
      <w:tr w:rsidR="002A4E31" w:rsidRPr="002A4E31" w14:paraId="04A84600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89A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88F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«Курагинский»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354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90,08</w:t>
            </w:r>
          </w:p>
        </w:tc>
      </w:tr>
      <w:tr w:rsidR="002A4E31" w:rsidRPr="002A4E31" w14:paraId="7880A705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2EB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E01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Шилинский</w:t>
            </w:r>
            <w:proofErr w:type="spellEnd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5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1E5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89,36</w:t>
            </w:r>
          </w:p>
        </w:tc>
      </w:tr>
      <w:tr w:rsidR="002A4E31" w:rsidRPr="002A4E31" w14:paraId="52E98431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4615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A15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«Петропавловский </w:t>
            </w:r>
            <w:hyperlink r:id="rId16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A8B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89,34</w:t>
            </w:r>
          </w:p>
        </w:tc>
      </w:tr>
      <w:tr w:rsidR="002A4E31" w:rsidRPr="002A4E31" w14:paraId="704D2006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347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FCA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«Ермаковский»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14F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89,34</w:t>
            </w:r>
          </w:p>
        </w:tc>
      </w:tr>
      <w:tr w:rsidR="002A4E31" w:rsidRPr="002A4E31" w14:paraId="657349EE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788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6758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«Восточный»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A3C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89,20</w:t>
            </w:r>
          </w:p>
        </w:tc>
      </w:tr>
      <w:tr w:rsidR="002A4E31" w:rsidRPr="002A4E31" w14:paraId="57C4A9B7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2F9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7E8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«Березовский»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117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89,12</w:t>
            </w:r>
          </w:p>
        </w:tc>
      </w:tr>
      <w:tr w:rsidR="002A4E31" w:rsidRPr="002A4E31" w14:paraId="51A1DF6D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C71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AA7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КГБУСО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«КЦСОН «Большемуртинский»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0FB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89,02</w:t>
            </w:r>
          </w:p>
        </w:tc>
      </w:tr>
      <w:tr w:rsidR="002A4E31" w:rsidRPr="002A4E31" w14:paraId="7A3B73CE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489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9E1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«Бирилюсский»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467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89,00</w:t>
            </w:r>
          </w:p>
        </w:tc>
      </w:tr>
      <w:tr w:rsidR="002A4E31" w:rsidRPr="002A4E31" w14:paraId="67543BB8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915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431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hyperlink r:id="rId18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детей «Родничок»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02C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88,88</w:t>
            </w:r>
          </w:p>
        </w:tc>
      </w:tr>
      <w:tr w:rsidR="002A4E31" w:rsidRPr="002A4E31" w14:paraId="4EF7339A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013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FB97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«Иланский»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778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88,72</w:t>
            </w:r>
          </w:p>
        </w:tc>
      </w:tr>
      <w:tr w:rsidR="002A4E31" w:rsidRPr="002A4E31" w14:paraId="62BC7E1B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8D6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5CA2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«Пансионат для граждан пожилого возраста и инвалидов «Ветеран»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B9C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88,64</w:t>
            </w:r>
          </w:p>
        </w:tc>
      </w:tr>
      <w:tr w:rsidR="002A4E31" w:rsidRPr="002A4E31" w14:paraId="7D6CA7A5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B83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BB4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«Мотыгинский»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5DF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88,60</w:t>
            </w:r>
          </w:p>
        </w:tc>
      </w:tr>
      <w:tr w:rsidR="002A4E31" w:rsidRPr="002A4E31" w14:paraId="6468E6CE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64F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4E7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«Кежемский»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540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88,48</w:t>
            </w:r>
          </w:p>
        </w:tc>
      </w:tr>
      <w:tr w:rsidR="002A4E31" w:rsidRPr="002A4E31" w14:paraId="3A2C4AC0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665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15D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«Пансионат для граждан пожилого возраста</w:t>
            </w: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инвалидов «Кедр»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BB7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88,48</w:t>
            </w:r>
          </w:p>
        </w:tc>
      </w:tr>
      <w:tr w:rsidR="002A4E31" w:rsidRPr="002A4E31" w14:paraId="42F31712" w14:textId="77777777" w:rsidTr="002A4E31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7A0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FC9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«Рыбинский»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4007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88,36</w:t>
            </w:r>
          </w:p>
        </w:tc>
      </w:tr>
      <w:tr w:rsidR="002A4E31" w:rsidRPr="002A4E31" w14:paraId="783545A2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E3B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6C3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«Приморский»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906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88,34</w:t>
            </w:r>
          </w:p>
        </w:tc>
      </w:tr>
      <w:tr w:rsidR="002A4E31" w:rsidRPr="002A4E31" w14:paraId="4561EF90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5AF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FDD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«Козульский»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E75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88,32</w:t>
            </w:r>
          </w:p>
        </w:tc>
      </w:tr>
      <w:tr w:rsidR="002A4E31" w:rsidRPr="002A4E31" w14:paraId="483190DD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43E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A20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«Енисейский </w:t>
            </w:r>
            <w:hyperlink r:id="rId19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CD7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88,26</w:t>
            </w:r>
          </w:p>
        </w:tc>
      </w:tr>
      <w:tr w:rsidR="002A4E31" w:rsidRPr="002A4E31" w14:paraId="3AC48CC3" w14:textId="77777777" w:rsidTr="002A4E31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5131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95A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«Абанский»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DAC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88,04</w:t>
            </w:r>
          </w:p>
        </w:tc>
      </w:tr>
      <w:tr w:rsidR="002A4E31" w:rsidRPr="002A4E31" w14:paraId="375BB3BA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DC7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DA4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«Балахтинский дом-интернат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E60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87,94</w:t>
            </w:r>
          </w:p>
        </w:tc>
      </w:tr>
      <w:tr w:rsidR="002A4E31" w:rsidRPr="002A4E31" w14:paraId="004E9F92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BE2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11B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«Шарыповский </w:t>
            </w:r>
            <w:hyperlink r:id="rId20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BB98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87,62</w:t>
            </w:r>
          </w:p>
        </w:tc>
      </w:tr>
      <w:tr w:rsidR="002A4E31" w:rsidRPr="002A4E31" w14:paraId="529CA0E6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668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1AC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Тинской</w:t>
            </w:r>
            <w:proofErr w:type="spellEnd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21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психоневрологический 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800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87,58</w:t>
            </w:r>
          </w:p>
        </w:tc>
      </w:tr>
      <w:tr w:rsidR="002A4E31" w:rsidRPr="002A4E31" w14:paraId="65265DE4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58A4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566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«Северо-Енисейский»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79E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87,52</w:t>
            </w:r>
          </w:p>
        </w:tc>
      </w:tr>
      <w:tr w:rsidR="002A4E31" w:rsidRPr="002A4E31" w14:paraId="2244E82A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CD3A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E07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«Канский»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5E6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87,46</w:t>
            </w:r>
          </w:p>
        </w:tc>
      </w:tr>
      <w:tr w:rsidR="002A4E31" w:rsidRPr="002A4E31" w14:paraId="153ADB49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B51D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D8D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«Туруханский»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1A4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87,32</w:t>
            </w:r>
          </w:p>
        </w:tc>
      </w:tr>
      <w:tr w:rsidR="002A4E31" w:rsidRPr="002A4E31" w14:paraId="2740F786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B34C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2F3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«Минусинский»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C77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87,28</w:t>
            </w:r>
          </w:p>
        </w:tc>
      </w:tr>
      <w:tr w:rsidR="002A4E31" w:rsidRPr="002A4E31" w14:paraId="6AE131D9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9A9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1EB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hyperlink r:id="rId22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Специальный дом-интернат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«Саянский»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870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87,10</w:t>
            </w:r>
          </w:p>
        </w:tc>
      </w:tr>
      <w:tr w:rsidR="002A4E31" w:rsidRPr="002A4E31" w14:paraId="33FB64F1" w14:textId="77777777" w:rsidTr="002A4E31">
        <w:trPr>
          <w:trHeight w:val="55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4525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8B4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«Каратузский дом-интернат»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559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86,80</w:t>
            </w:r>
          </w:p>
        </w:tc>
      </w:tr>
      <w:tr w:rsidR="002A4E31" w:rsidRPr="002A4E31" w14:paraId="71FFEF43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438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3A9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«Центр социальной помощи семье и детям «Ужурский»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23D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86,78</w:t>
            </w:r>
          </w:p>
        </w:tc>
      </w:tr>
      <w:tr w:rsidR="002A4E31" w:rsidRPr="002A4E31" w14:paraId="20EB1CC8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C1A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9F5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«Нижнеингашский»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1E8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86,60</w:t>
            </w:r>
          </w:p>
        </w:tc>
      </w:tr>
      <w:tr w:rsidR="002A4E31" w:rsidRPr="002A4E31" w14:paraId="4D67BD97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ED6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BD4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СО «Социально-реабилитационный центр</w:t>
            </w: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несовершеннолетних «Забота»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D2A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86,22</w:t>
            </w:r>
          </w:p>
        </w:tc>
      </w:tr>
      <w:tr w:rsidR="002A4E31" w:rsidRPr="002A4E31" w14:paraId="6ED46292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312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9E0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«Реабилитационный центр для лиц, страдающих психическими расстройствами «Зеленогорский»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71F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85,52</w:t>
            </w:r>
          </w:p>
        </w:tc>
      </w:tr>
      <w:tr w:rsidR="002A4E31" w:rsidRPr="002A4E31" w14:paraId="01B80910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7F6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C408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 Центр социальных проектов «Живоносный источник»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204E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85,00</w:t>
            </w:r>
          </w:p>
        </w:tc>
      </w:tr>
      <w:tr w:rsidR="002A4E31" w:rsidRPr="002A4E31" w14:paraId="46851BAA" w14:textId="77777777" w:rsidTr="002A4E31">
        <w:trPr>
          <w:trHeight w:val="5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4B2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0F8A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«КЦСОН «Эвенкийский»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D3D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84,58</w:t>
            </w:r>
          </w:p>
        </w:tc>
      </w:tr>
      <w:tr w:rsidR="002A4E31" w:rsidRPr="002A4E31" w14:paraId="4215470A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134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B3A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«Эвенкийский дом-интернат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4A7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84,32</w:t>
            </w:r>
          </w:p>
        </w:tc>
      </w:tr>
      <w:tr w:rsidR="002A4E31" w:rsidRPr="002A4E31" w14:paraId="07CECBD4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30F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120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</w:t>
            </w:r>
            <w:hyperlink r:id="rId23" w:history="1">
              <w:r w:rsidRPr="002A4E3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Специальный дом-интернат</w:t>
              </w:r>
            </w:hyperlink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для граждан пожилого возраста и инвалидов «</w:t>
            </w:r>
            <w:proofErr w:type="spellStart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989F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84,08</w:t>
            </w:r>
          </w:p>
        </w:tc>
      </w:tr>
      <w:tr w:rsidR="002A4E31" w:rsidRPr="002A4E31" w14:paraId="46BD507D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431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3A66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«Новоселовский дом-интернат для граждан пожилого возраста и инвалидов»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41D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83,74</w:t>
            </w:r>
          </w:p>
        </w:tc>
      </w:tr>
      <w:tr w:rsidR="002A4E31" w:rsidRPr="002A4E31" w14:paraId="24984FD3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B4C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5F2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Красноярская региональная благотворительная общественная организация «Новая жизнь»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2B7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83,54</w:t>
            </w:r>
          </w:p>
        </w:tc>
      </w:tr>
      <w:tr w:rsidR="002A4E31" w:rsidRPr="002A4E31" w14:paraId="701EB5F1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1D6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EAC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«Пансионат для граждан пожилого возраста</w:t>
            </w: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инвалидов «Солнечный»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F55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82,58</w:t>
            </w:r>
          </w:p>
        </w:tc>
      </w:tr>
      <w:tr w:rsidR="002A4E31" w:rsidRPr="002A4E31" w14:paraId="6822BD43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D17D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9AD4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«Дом-интернат для граждан пожилого возраста и инвалидов «Ботанический»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7882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82,36</w:t>
            </w:r>
          </w:p>
        </w:tc>
      </w:tr>
      <w:tr w:rsidR="002A4E31" w:rsidRPr="002A4E31" w14:paraId="6AC12FAC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A05B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724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«Ачинский центр социальной адаптации лиц, освобожденных из мест лишения свободы»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5ED0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81,78</w:t>
            </w:r>
          </w:p>
        </w:tc>
      </w:tr>
      <w:tr w:rsidR="002A4E31" w:rsidRPr="002A4E31" w14:paraId="42AF22D2" w14:textId="77777777" w:rsidTr="002A4E3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B8B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3F83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 СО «Красноярский центр адаптации лиц, освобожденных из мест лишения свободы»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682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80,42</w:t>
            </w:r>
          </w:p>
        </w:tc>
      </w:tr>
      <w:tr w:rsidR="002A4E31" w:rsidRPr="002A4E31" w14:paraId="0AA422AE" w14:textId="77777777" w:rsidTr="002A4E31">
        <w:trPr>
          <w:trHeight w:val="45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AD07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4E31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BE1C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 «КЦСОН «Жизнь»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0679" w14:textId="77777777" w:rsidR="002A4E31" w:rsidRPr="002A4E31" w:rsidRDefault="002A4E31" w:rsidP="002A4E3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78,36</w:t>
            </w:r>
          </w:p>
        </w:tc>
      </w:tr>
    </w:tbl>
    <w:p w14:paraId="28BF9D61" w14:textId="77777777" w:rsidR="00F12C76" w:rsidRDefault="00F12C76" w:rsidP="006C0B77">
      <w:pPr>
        <w:spacing w:after="0"/>
        <w:ind w:firstLine="709"/>
        <w:jc w:val="both"/>
      </w:pPr>
    </w:p>
    <w:sectPr w:rsidR="00F12C76" w:rsidSect="002A4E31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31"/>
    <w:rsid w:val="002A4E3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5683"/>
  <w15:chartTrackingRefBased/>
  <w15:docId w15:val="{DBF1A9C8-32ED-4431-9FCE-8DC4581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glossary/term/80" TargetMode="External"/><Relationship Id="rId13" Type="http://schemas.openxmlformats.org/officeDocument/2006/relationships/hyperlink" Target="https://szn24.ru/glossary/term/80" TargetMode="External"/><Relationship Id="rId18" Type="http://schemas.openxmlformats.org/officeDocument/2006/relationships/hyperlink" Target="https://szn24.ru/glossary/term/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zn24.ru/glossary/term/80" TargetMode="External"/><Relationship Id="rId7" Type="http://schemas.openxmlformats.org/officeDocument/2006/relationships/hyperlink" Target="https://szn24.ru/glossary/term/80" TargetMode="External"/><Relationship Id="rId12" Type="http://schemas.openxmlformats.org/officeDocument/2006/relationships/hyperlink" Target="https://szn24.ru/glossary/term/80" TargetMode="External"/><Relationship Id="rId17" Type="http://schemas.openxmlformats.org/officeDocument/2006/relationships/hyperlink" Target="https://szn24.ru/glossary/term/1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zn24.ru/glossary/term/80" TargetMode="External"/><Relationship Id="rId20" Type="http://schemas.openxmlformats.org/officeDocument/2006/relationships/hyperlink" Target="https://szn24.ru/glossary/term/80" TargetMode="External"/><Relationship Id="rId1" Type="http://schemas.openxmlformats.org/officeDocument/2006/relationships/styles" Target="styles.xml"/><Relationship Id="rId6" Type="http://schemas.openxmlformats.org/officeDocument/2006/relationships/hyperlink" Target="https://szn24.ru/glossary/term/80" TargetMode="External"/><Relationship Id="rId11" Type="http://schemas.openxmlformats.org/officeDocument/2006/relationships/hyperlink" Target="https://szn24.ru/glossary/term/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zn24.ru/glossary/term/80" TargetMode="External"/><Relationship Id="rId15" Type="http://schemas.openxmlformats.org/officeDocument/2006/relationships/hyperlink" Target="https://szn24.ru/glossary/term/80" TargetMode="External"/><Relationship Id="rId23" Type="http://schemas.openxmlformats.org/officeDocument/2006/relationships/hyperlink" Target="https://szn24.ru/glossary/term/85" TargetMode="External"/><Relationship Id="rId10" Type="http://schemas.openxmlformats.org/officeDocument/2006/relationships/hyperlink" Target="https://szn24.ru/glossary/term/80" TargetMode="External"/><Relationship Id="rId19" Type="http://schemas.openxmlformats.org/officeDocument/2006/relationships/hyperlink" Target="https://szn24.ru/glossary/term/80" TargetMode="External"/><Relationship Id="rId4" Type="http://schemas.openxmlformats.org/officeDocument/2006/relationships/hyperlink" Target="https://szn24.ru/glossary/term/83" TargetMode="External"/><Relationship Id="rId9" Type="http://schemas.openxmlformats.org/officeDocument/2006/relationships/hyperlink" Target="https://szn24.ru/glossary/term/80" TargetMode="External"/><Relationship Id="rId14" Type="http://schemas.openxmlformats.org/officeDocument/2006/relationships/hyperlink" Target="https://szn24.ru/glossary/term/85" TargetMode="External"/><Relationship Id="rId22" Type="http://schemas.openxmlformats.org/officeDocument/2006/relationships/hyperlink" Target="https://szn24.ru/glossary/term/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Дворянчик Андрей Викторович</dc:creator>
  <cp:keywords/>
  <dc:description/>
  <cp:lastModifiedBy>Дворянчик Андрей Викторович</cp:lastModifiedBy>
  <cp:revision>1</cp:revision>
  <dcterms:created xsi:type="dcterms:W3CDTF">2021-02-08T07:06:00Z</dcterms:created>
  <dcterms:modified xsi:type="dcterms:W3CDTF">2021-02-08T07:07:00Z</dcterms:modified>
</cp:coreProperties>
</file>